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0E" w:rsidRDefault="0037095B">
      <w:r>
        <w:rPr>
          <w:noProof/>
        </w:rPr>
        <w:drawing>
          <wp:inline distT="0" distB="0" distL="0" distR="0">
            <wp:extent cx="3780000" cy="33912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33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5B" w:rsidRDefault="0037095B">
      <w:r>
        <w:rPr>
          <w:rFonts w:hint="eastAsia"/>
          <w:noProof/>
        </w:rPr>
        <w:drawing>
          <wp:inline distT="0" distB="0" distL="0" distR="0">
            <wp:extent cx="3776400" cy="5086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00" cy="50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5B" w:rsidRDefault="0037095B">
      <w:r>
        <w:rPr>
          <w:rFonts w:hint="eastAsia"/>
          <w:noProof/>
        </w:rPr>
        <w:lastRenderedPageBreak/>
        <w:drawing>
          <wp:inline distT="0" distB="0" distL="0" distR="0">
            <wp:extent cx="2512800" cy="3394800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33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FE8" w:rsidRDefault="00821FE8"/>
    <w:p w:rsidR="00CA2577" w:rsidRDefault="00CA2577" w:rsidP="00CA2577">
      <w:pPr>
        <w:jc w:val="left"/>
        <w:rPr>
          <w:rFonts w:ascii="Times New Roman" w:eastAsiaTheme="minorHAnsi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szCs w:val="20"/>
        </w:rPr>
        <w:t>Figure</w:t>
      </w:r>
      <w:r>
        <w:rPr>
          <w:rFonts w:ascii="Times New Roman" w:eastAsiaTheme="minorHAnsi" w:hAnsi="Times New Roman" w:cs="Times New Roman"/>
          <w:b/>
          <w:szCs w:val="20"/>
        </w:rPr>
        <w:t xml:space="preserve"> A1.</w:t>
      </w:r>
      <w:r>
        <w:rPr>
          <w:rFonts w:ascii="Times New Roman" w:eastAsiaTheme="minorHAnsi" w:hAnsi="Times New Roman" w:cs="Times New Roman"/>
          <w:kern w:val="0"/>
          <w:szCs w:val="20"/>
        </w:rPr>
        <w:t xml:space="preserve"> Categorized scenarios of intersection collision accidents</w:t>
      </w:r>
    </w:p>
    <w:p w:rsidR="00CA2577" w:rsidRPr="00CA2577" w:rsidRDefault="00CA2577"/>
    <w:sectPr w:rsidR="00CA2577" w:rsidRPr="00CA25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3B"/>
    <w:rsid w:val="0037095B"/>
    <w:rsid w:val="00381A0E"/>
    <w:rsid w:val="00821FE8"/>
    <w:rsid w:val="0090283B"/>
    <w:rsid w:val="00CA2577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ED9AE-CD9E-429B-A94B-E2780E6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77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Inhwan Han</dc:creator>
  <cp:keywords/>
  <dc:description/>
  <cp:lastModifiedBy>Inhwan Han</cp:lastModifiedBy>
  <cp:revision>9</cp:revision>
  <dcterms:created xsi:type="dcterms:W3CDTF">2020-05-01T04:12:00Z</dcterms:created>
  <dcterms:modified xsi:type="dcterms:W3CDTF">2020-05-01T04:27:00Z</dcterms:modified>
</cp:coreProperties>
</file>