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11A7" w14:textId="77777777" w:rsidR="00597D87" w:rsidRPr="00597D87" w:rsidRDefault="00597D87" w:rsidP="00597D87">
      <w:pPr>
        <w:rPr>
          <w:rFonts w:ascii="Calibri" w:eastAsia="Times New Roman" w:hAnsi="Calibri" w:cs="Calibri"/>
          <w:b/>
          <w:color w:val="000000"/>
          <w:sz w:val="22"/>
          <w:szCs w:val="22"/>
        </w:rPr>
      </w:pPr>
      <w:r w:rsidRPr="00597D87">
        <w:rPr>
          <w:rFonts w:ascii="Calibri" w:eastAsia="Times New Roman" w:hAnsi="Calibri" w:cs="Calibri"/>
          <w:b/>
          <w:color w:val="000000"/>
          <w:sz w:val="22"/>
          <w:szCs w:val="22"/>
        </w:rPr>
        <w:t>Supplementary Material:</w:t>
      </w:r>
    </w:p>
    <w:p w14:paraId="054776CA" w14:textId="77777777" w:rsidR="00597D87" w:rsidRDefault="00597D87" w:rsidP="00597D87">
      <w:pPr>
        <w:rPr>
          <w:rFonts w:ascii="Calibri" w:eastAsia="Times New Roman" w:hAnsi="Calibri" w:cs="Calibri"/>
          <w:color w:val="000000"/>
          <w:sz w:val="22"/>
          <w:szCs w:val="22"/>
        </w:rPr>
      </w:pPr>
    </w:p>
    <w:p w14:paraId="53E1DE63" w14:textId="15D0A9B9" w:rsidR="00597D87" w:rsidRDefault="00597D87" w:rsidP="00597D87">
      <w:pPr>
        <w:rPr>
          <w:rFonts w:ascii="Calibri" w:eastAsia="Times New Roman" w:hAnsi="Calibri" w:cs="Calibri"/>
          <w:color w:val="000000"/>
          <w:sz w:val="22"/>
          <w:szCs w:val="22"/>
        </w:rPr>
      </w:pPr>
      <w:r>
        <w:rPr>
          <w:rFonts w:ascii="Calibri" w:eastAsia="Times New Roman" w:hAnsi="Calibri" w:cs="Calibri"/>
          <w:color w:val="000000"/>
          <w:sz w:val="22"/>
          <w:szCs w:val="22"/>
        </w:rPr>
        <w:t>The Aitken counter 3D CAD drawing can be used for realistic visualization of the instrument and is useful as an instructional tool for academics discussing about historical aerosol instruments.</w:t>
      </w:r>
    </w:p>
    <w:p w14:paraId="52D88A52" w14:textId="77777777" w:rsidR="00597D87" w:rsidRPr="00FD2A81" w:rsidRDefault="00597D87" w:rsidP="00597D87">
      <w:pPr>
        <w:rPr>
          <w:rFonts w:ascii="Calibri" w:eastAsia="Times New Roman" w:hAnsi="Calibri" w:cs="Calibri"/>
          <w:color w:val="000000"/>
          <w:sz w:val="22"/>
          <w:szCs w:val="22"/>
        </w:rPr>
      </w:pPr>
    </w:p>
    <w:p w14:paraId="0D744E2C" w14:textId="211809BB" w:rsidR="00FD2A81" w:rsidRPr="00FD2A81" w:rsidRDefault="00FD2A81" w:rsidP="00FD2A81">
      <w:pPr>
        <w:rPr>
          <w:sz w:val="22"/>
          <w:szCs w:val="22"/>
        </w:rPr>
      </w:pPr>
      <w:r w:rsidRPr="00FD2A81">
        <w:rPr>
          <w:rFonts w:ascii="Calibri" w:eastAsia="Times New Roman" w:hAnsi="Calibri" w:cs="Calibri"/>
          <w:color w:val="000000"/>
          <w:sz w:val="22"/>
          <w:szCs w:val="22"/>
        </w:rPr>
        <w:t xml:space="preserve">The Aitken counter drawings can be accessed from </w:t>
      </w:r>
      <w:hyperlink r:id="rId4" w:history="1">
        <w:r w:rsidRPr="00FD2A81">
          <w:rPr>
            <w:rStyle w:val="Hyperlink"/>
            <w:sz w:val="22"/>
            <w:szCs w:val="22"/>
          </w:rPr>
          <w:t>https://github.com/Clarkson-AIRLab/Aitken_drawings</w:t>
        </w:r>
      </w:hyperlink>
      <w:r>
        <w:rPr>
          <w:sz w:val="22"/>
          <w:szCs w:val="22"/>
        </w:rPr>
        <w:t>.</w:t>
      </w:r>
    </w:p>
    <w:p w14:paraId="71A2EC09" w14:textId="323A0694" w:rsidR="00FD2A81" w:rsidRDefault="00FD2A81" w:rsidP="00FD2A81">
      <w:pPr>
        <w:rPr>
          <w:rFonts w:ascii="Calibri" w:eastAsia="Times New Roman" w:hAnsi="Calibri" w:cs="Calibri"/>
          <w:color w:val="000000"/>
          <w:sz w:val="22"/>
          <w:szCs w:val="22"/>
        </w:rPr>
      </w:pPr>
      <w:r w:rsidRPr="00597D87">
        <w:rPr>
          <w:rFonts w:ascii="Calibri" w:eastAsia="Times New Roman" w:hAnsi="Calibri" w:cs="Calibri"/>
          <w:color w:val="000000"/>
          <w:sz w:val="22"/>
          <w:szCs w:val="22"/>
        </w:rPr>
        <w:t xml:space="preserve"> </w:t>
      </w:r>
    </w:p>
    <w:p w14:paraId="489C1725" w14:textId="1AD828D3" w:rsidR="00597D87" w:rsidRDefault="00597D87" w:rsidP="00FD2A81">
      <w:pPr>
        <w:rPr>
          <w:rFonts w:ascii="Calibri" w:eastAsia="Times New Roman" w:hAnsi="Calibri" w:cs="Calibri"/>
          <w:color w:val="000000"/>
          <w:sz w:val="22"/>
          <w:szCs w:val="22"/>
        </w:rPr>
      </w:pPr>
      <w:r w:rsidRPr="00597D87">
        <w:rPr>
          <w:rFonts w:ascii="Calibri" w:eastAsia="Times New Roman" w:hAnsi="Calibri" w:cs="Calibri"/>
          <w:color w:val="000000"/>
          <w:sz w:val="22"/>
          <w:szCs w:val="22"/>
        </w:rPr>
        <w:t xml:space="preserve">The </w:t>
      </w:r>
      <w:r>
        <w:rPr>
          <w:rFonts w:ascii="Calibri" w:eastAsia="Times New Roman" w:hAnsi="Calibri" w:cs="Calibri"/>
          <w:color w:val="000000"/>
          <w:sz w:val="22"/>
          <w:szCs w:val="22"/>
        </w:rPr>
        <w:t>Zip</w:t>
      </w:r>
      <w:r w:rsidRPr="00597D87">
        <w:rPr>
          <w:rFonts w:ascii="Calibri" w:eastAsia="Times New Roman" w:hAnsi="Calibri" w:cs="Calibri"/>
          <w:color w:val="000000"/>
          <w:sz w:val="22"/>
          <w:szCs w:val="22"/>
        </w:rPr>
        <w:t xml:space="preserve"> file contain</w:t>
      </w:r>
      <w:r>
        <w:rPr>
          <w:rFonts w:ascii="Calibri" w:eastAsia="Times New Roman" w:hAnsi="Calibri" w:cs="Calibri"/>
          <w:color w:val="000000"/>
          <w:sz w:val="22"/>
          <w:szCs w:val="22"/>
        </w:rPr>
        <w:t>s</w:t>
      </w:r>
      <w:r w:rsidRPr="00597D87">
        <w:rPr>
          <w:rFonts w:ascii="Calibri" w:eastAsia="Times New Roman" w:hAnsi="Calibri" w:cs="Calibri"/>
          <w:color w:val="000000"/>
          <w:sz w:val="22"/>
          <w:szCs w:val="22"/>
        </w:rPr>
        <w:t xml:space="preserve"> an Autodesk Inventor assembly file </w:t>
      </w:r>
      <w:r>
        <w:rPr>
          <w:rFonts w:ascii="Calibri" w:eastAsia="Times New Roman" w:hAnsi="Calibri" w:cs="Calibri"/>
          <w:color w:val="000000"/>
          <w:sz w:val="22"/>
          <w:szCs w:val="22"/>
        </w:rPr>
        <w:t xml:space="preserve">of the </w:t>
      </w:r>
      <w:r w:rsidRPr="00597D87">
        <w:rPr>
          <w:rFonts w:ascii="Calibri" w:eastAsia="Times New Roman" w:hAnsi="Calibri" w:cs="Calibri"/>
          <w:color w:val="000000"/>
          <w:sz w:val="22"/>
          <w:szCs w:val="22"/>
        </w:rPr>
        <w:t>Aitken Portable Dust Counter</w:t>
      </w:r>
      <w:r>
        <w:rPr>
          <w:rFonts w:ascii="Calibri" w:eastAsia="Times New Roman" w:hAnsi="Calibri" w:cs="Calibri"/>
          <w:color w:val="000000"/>
          <w:sz w:val="22"/>
          <w:szCs w:val="22"/>
        </w:rPr>
        <w:t>,</w:t>
      </w:r>
      <w:r w:rsidRPr="00597D87">
        <w:rPr>
          <w:rFonts w:ascii="Calibri" w:eastAsia="Times New Roman" w:hAnsi="Calibri" w:cs="Calibri"/>
          <w:color w:val="000000"/>
          <w:sz w:val="22"/>
          <w:szCs w:val="22"/>
        </w:rPr>
        <w:t xml:space="preserve"> labelled </w:t>
      </w:r>
      <w:r>
        <w:rPr>
          <w:rFonts w:ascii="Calibri" w:eastAsia="Times New Roman" w:hAnsi="Calibri" w:cs="Calibri"/>
          <w:color w:val="000000"/>
          <w:sz w:val="22"/>
          <w:szCs w:val="22"/>
        </w:rPr>
        <w:t xml:space="preserve">as </w:t>
      </w:r>
      <w:r w:rsidRPr="00597D87">
        <w:rPr>
          <w:rFonts w:ascii="Calibri" w:eastAsia="Times New Roman" w:hAnsi="Calibri" w:cs="Calibri"/>
          <w:color w:val="000000"/>
          <w:sz w:val="22"/>
          <w:szCs w:val="22"/>
        </w:rPr>
        <w:t xml:space="preserve">“Aitken Portable Dust </w:t>
      </w:r>
      <w:proofErr w:type="spellStart"/>
      <w:r w:rsidRPr="00597D87">
        <w:rPr>
          <w:rFonts w:ascii="Calibri" w:eastAsia="Times New Roman" w:hAnsi="Calibri" w:cs="Calibri"/>
          <w:color w:val="000000"/>
          <w:sz w:val="22"/>
          <w:szCs w:val="22"/>
        </w:rPr>
        <w:t>Counter.iam</w:t>
      </w:r>
      <w:proofErr w:type="spellEnd"/>
      <w:r w:rsidRPr="00597D87">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Additionally, </w:t>
      </w:r>
      <w:r w:rsidRPr="00597D87">
        <w:rPr>
          <w:rFonts w:ascii="Calibri" w:eastAsia="Times New Roman" w:hAnsi="Calibri" w:cs="Calibri"/>
          <w:color w:val="000000"/>
          <w:sz w:val="22"/>
          <w:szCs w:val="22"/>
        </w:rPr>
        <w:t xml:space="preserve">a folder labelled “Modelled Parts” contains part files of all the individual parts that make up the Dust Counter.  The part files are needed to open the assembly.  The Aitken Portable Dust </w:t>
      </w:r>
      <w:proofErr w:type="spellStart"/>
      <w:r w:rsidRPr="00597D87">
        <w:rPr>
          <w:rFonts w:ascii="Calibri" w:eastAsia="Times New Roman" w:hAnsi="Calibri" w:cs="Calibri"/>
          <w:color w:val="000000"/>
          <w:sz w:val="22"/>
          <w:szCs w:val="22"/>
        </w:rPr>
        <w:t>Counter.iam</w:t>
      </w:r>
      <w:proofErr w:type="spellEnd"/>
      <w:r w:rsidRPr="00597D87">
        <w:rPr>
          <w:rFonts w:ascii="Calibri" w:eastAsia="Times New Roman" w:hAnsi="Calibri" w:cs="Calibri"/>
          <w:color w:val="000000"/>
          <w:sz w:val="22"/>
          <w:szCs w:val="22"/>
        </w:rPr>
        <w:t xml:space="preserve"> file can be opened using a CAD package such as Inventor or SOLIDWORKS.  </w:t>
      </w:r>
      <w:r>
        <w:rPr>
          <w:rFonts w:ascii="Calibri" w:eastAsia="Times New Roman" w:hAnsi="Calibri" w:cs="Calibri"/>
          <w:color w:val="000000"/>
          <w:sz w:val="22"/>
          <w:szCs w:val="22"/>
        </w:rPr>
        <w:t>Using Inventor, the p</w:t>
      </w:r>
      <w:r w:rsidRPr="00597D87">
        <w:rPr>
          <w:rFonts w:ascii="Calibri" w:eastAsia="Times New Roman" w:hAnsi="Calibri" w:cs="Calibri"/>
          <w:color w:val="000000"/>
          <w:sz w:val="22"/>
          <w:szCs w:val="22"/>
        </w:rPr>
        <w:t>arts</w:t>
      </w:r>
      <w:r>
        <w:rPr>
          <w:rFonts w:ascii="Calibri" w:eastAsia="Times New Roman" w:hAnsi="Calibri" w:cs="Calibri"/>
          <w:color w:val="000000"/>
          <w:sz w:val="22"/>
          <w:szCs w:val="22"/>
        </w:rPr>
        <w:t xml:space="preserve"> of the counter can be moved individually.</w:t>
      </w:r>
    </w:p>
    <w:p w14:paraId="14E2D51B" w14:textId="77777777" w:rsidR="00597D87" w:rsidRDefault="00597D87" w:rsidP="00597D87">
      <w:pPr>
        <w:rPr>
          <w:rFonts w:ascii="Calibri" w:eastAsia="Times New Roman" w:hAnsi="Calibri" w:cs="Calibri"/>
          <w:color w:val="000000"/>
          <w:sz w:val="22"/>
          <w:szCs w:val="22"/>
        </w:rPr>
      </w:pPr>
    </w:p>
    <w:p w14:paraId="076E3436" w14:textId="5D162FB8" w:rsidR="00597D87" w:rsidRPr="00597D87" w:rsidRDefault="00597D87" w:rsidP="00597D87">
      <w:pPr>
        <w:rPr>
          <w:rFonts w:ascii="Times New Roman" w:eastAsia="Times New Roman" w:hAnsi="Times New Roman" w:cs="Times New Roman"/>
        </w:rPr>
      </w:pPr>
    </w:p>
    <w:p w14:paraId="65F2A87C" w14:textId="77777777" w:rsidR="00194E2E" w:rsidRDefault="009934E3"/>
    <w:sectPr w:rsidR="00194E2E" w:rsidSect="00B2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87"/>
    <w:rsid w:val="001C4708"/>
    <w:rsid w:val="00597D87"/>
    <w:rsid w:val="006F2191"/>
    <w:rsid w:val="00710F1A"/>
    <w:rsid w:val="00817DF3"/>
    <w:rsid w:val="00B24C2B"/>
    <w:rsid w:val="00CA6AE9"/>
    <w:rsid w:val="00CC0CCA"/>
    <w:rsid w:val="00EB72B1"/>
    <w:rsid w:val="00FD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87719"/>
  <w15:chartTrackingRefBased/>
  <w15:docId w15:val="{EBD82CD9-1E27-E64D-9E95-BCB927B4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20082">
      <w:bodyDiv w:val="1"/>
      <w:marLeft w:val="0"/>
      <w:marRight w:val="0"/>
      <w:marTop w:val="0"/>
      <w:marBottom w:val="0"/>
      <w:divBdr>
        <w:top w:val="none" w:sz="0" w:space="0" w:color="auto"/>
        <w:left w:val="none" w:sz="0" w:space="0" w:color="auto"/>
        <w:bottom w:val="none" w:sz="0" w:space="0" w:color="auto"/>
        <w:right w:val="none" w:sz="0" w:space="0" w:color="auto"/>
      </w:divBdr>
    </w:div>
    <w:div w:id="21147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Clarkson-AIRLab/Aitken_draw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Dhaniyala - sdhaniya</dc:creator>
  <cp:keywords/>
  <dc:description/>
  <cp:lastModifiedBy>Suresh Dhaniyala - sdhaniya</cp:lastModifiedBy>
  <cp:revision>2</cp:revision>
  <dcterms:created xsi:type="dcterms:W3CDTF">2019-10-30T14:51:00Z</dcterms:created>
  <dcterms:modified xsi:type="dcterms:W3CDTF">2019-10-30T15:01:00Z</dcterms:modified>
</cp:coreProperties>
</file>